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after="280" w:lineRule="auto"/>
        <w:rPr>
          <w:rFonts w:ascii="Arial" w:cs="Arial" w:eastAsia="Arial" w:hAnsi="Arial"/>
          <w:b w:val="1"/>
        </w:rPr>
      </w:pPr>
      <w:r w:rsidDel="00000000" w:rsidR="00000000" w:rsidRPr="00000000">
        <w:rPr>
          <w:rFonts w:ascii="Arial" w:cs="Arial" w:eastAsia="Arial" w:hAnsi="Arial"/>
          <w:b w:val="1"/>
          <w:rtl w:val="0"/>
        </w:rPr>
        <w:t xml:space="preserve">Contenido 1.  Artículo para blog</w:t>
      </w:r>
    </w:p>
    <w:p w:rsidR="00000000" w:rsidDel="00000000" w:rsidP="00000000" w:rsidRDefault="00000000" w:rsidRPr="00000000" w14:paraId="00000002">
      <w:pPr>
        <w:spacing w:after="280" w:lineRule="auto"/>
        <w:rPr>
          <w:rFonts w:ascii="Arial" w:cs="Arial" w:eastAsia="Arial" w:hAnsi="Arial"/>
        </w:rPr>
      </w:pPr>
      <w:r w:rsidDel="00000000" w:rsidR="00000000" w:rsidRPr="00000000">
        <w:rPr>
          <w:rFonts w:ascii="Arial" w:cs="Arial" w:eastAsia="Arial" w:hAnsi="Arial"/>
          <w:b w:val="1"/>
          <w:rtl w:val="0"/>
        </w:rPr>
        <w:t xml:space="preserve">Prompt 1 </w:t>
      </w:r>
      <w:r w:rsidDel="00000000" w:rsidR="00000000" w:rsidRPr="00000000">
        <w:rPr>
          <w:rtl w:val="0"/>
        </w:rPr>
      </w:r>
    </w:p>
    <w:p w:rsidR="00000000" w:rsidDel="00000000" w:rsidP="00000000" w:rsidRDefault="00000000" w:rsidRPr="00000000" w14:paraId="00000003">
      <w:pPr>
        <w:widowControl w:val="0"/>
        <w:rPr>
          <w:rFonts w:ascii="Arial" w:cs="Arial" w:eastAsia="Arial" w:hAnsi="Arial"/>
        </w:rPr>
      </w:pPr>
      <w:r w:rsidDel="00000000" w:rsidR="00000000" w:rsidRPr="00000000">
        <w:rPr>
          <w:rFonts w:ascii="Arial" w:cs="Arial" w:eastAsia="Arial" w:hAnsi="Arial"/>
          <w:rtl w:val="0"/>
        </w:rPr>
        <w:t xml:space="preserve">Eres un chef mexicano y tienes que hacer un artículo para un blog para hablar sobre la preservación de la cocina tradicional mexicana. Será importante que menciones la historia, los platillos típicos e información sobre las ferias gastronómicas para degustación de la población.</w:t>
      </w:r>
    </w:p>
    <w:p w:rsidR="00000000" w:rsidDel="00000000" w:rsidP="00000000" w:rsidRDefault="00000000" w:rsidRPr="00000000" w14:paraId="00000004">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05">
      <w:pPr>
        <w:widowControl w:val="0"/>
        <w:rPr>
          <w:rFonts w:ascii="Arial" w:cs="Arial" w:eastAsia="Arial" w:hAnsi="Arial"/>
          <w:b w:val="1"/>
        </w:rPr>
      </w:pPr>
      <w:r w:rsidDel="00000000" w:rsidR="00000000" w:rsidRPr="00000000">
        <w:rPr>
          <w:rFonts w:ascii="Arial" w:cs="Arial" w:eastAsia="Arial" w:hAnsi="Arial"/>
          <w:b w:val="1"/>
          <w:rtl w:val="0"/>
        </w:rPr>
        <w:t xml:space="preserve">Prompt 2</w:t>
      </w:r>
    </w:p>
    <w:p w:rsidR="00000000" w:rsidDel="00000000" w:rsidP="00000000" w:rsidRDefault="00000000" w:rsidRPr="00000000" w14:paraId="00000006">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07">
      <w:pPr>
        <w:widowControl w:val="0"/>
        <w:rPr>
          <w:rFonts w:ascii="Arial" w:cs="Arial" w:eastAsia="Arial" w:hAnsi="Arial"/>
        </w:rPr>
      </w:pPr>
      <w:r w:rsidDel="00000000" w:rsidR="00000000" w:rsidRPr="00000000">
        <w:rPr>
          <w:rFonts w:ascii="Arial" w:cs="Arial" w:eastAsia="Arial" w:hAnsi="Arial"/>
          <w:rtl w:val="0"/>
        </w:rPr>
        <w:t xml:space="preserve">Eres un renombrado chef mexicano con una profunda pasión por la cocina tradicional de tu país. Te han invitado a escribir un artículo para un prestigioso blog de gastronomía. En este artículo, debes destacar la importancia de preservar la rica y diversa herencia culinaria de México.</w:t>
      </w:r>
    </w:p>
    <w:p w:rsidR="00000000" w:rsidDel="00000000" w:rsidP="00000000" w:rsidRDefault="00000000" w:rsidRPr="00000000" w14:paraId="00000008">
      <w:pPr>
        <w:spacing w:after="280" w:lineRule="auto"/>
        <w:rPr>
          <w:rFonts w:ascii="Arial" w:cs="Arial" w:eastAsia="Arial" w:hAnsi="Arial"/>
          <w:b w:val="1"/>
        </w:rPr>
      </w:pPr>
      <w:r w:rsidDel="00000000" w:rsidR="00000000" w:rsidRPr="00000000">
        <w:rPr>
          <w:rtl w:val="0"/>
        </w:rPr>
      </w:r>
    </w:p>
    <w:p w:rsidR="00000000" w:rsidDel="00000000" w:rsidP="00000000" w:rsidRDefault="00000000" w:rsidRPr="00000000" w14:paraId="00000009">
      <w:pPr>
        <w:spacing w:after="280" w:lineRule="auto"/>
        <w:rPr>
          <w:rFonts w:ascii="Arial" w:cs="Arial" w:eastAsia="Arial" w:hAnsi="Arial"/>
          <w:b w:val="1"/>
        </w:rPr>
      </w:pPr>
      <w:r w:rsidDel="00000000" w:rsidR="00000000" w:rsidRPr="00000000">
        <w:rPr>
          <w:rFonts w:ascii="Arial" w:cs="Arial" w:eastAsia="Arial" w:hAnsi="Arial"/>
          <w:b w:val="1"/>
          <w:rtl w:val="0"/>
        </w:rPr>
        <w:t xml:space="preserve">Prompt 3</w:t>
      </w:r>
    </w:p>
    <w:p w:rsidR="00000000" w:rsidDel="00000000" w:rsidP="00000000" w:rsidRDefault="00000000" w:rsidRPr="00000000" w14:paraId="0000000A">
      <w:pPr>
        <w:widowControl w:val="0"/>
        <w:rPr>
          <w:rFonts w:ascii="Arial" w:cs="Arial" w:eastAsia="Arial" w:hAnsi="Arial"/>
          <w:b w:val="1"/>
        </w:rPr>
      </w:pPr>
      <w:r w:rsidDel="00000000" w:rsidR="00000000" w:rsidRPr="00000000">
        <w:rPr>
          <w:rFonts w:ascii="Arial" w:cs="Arial" w:eastAsia="Arial" w:hAnsi="Arial"/>
          <w:rtl w:val="0"/>
        </w:rPr>
        <w:t xml:space="preserve">Eres un estudiante de gastronomía y tu proyecto final es presentar un artículo para un blog para hablar sobre la importancia de la cocina tradicional mexicana y la integración a las nuevas tendencias. Será importante que menciones la historia, los platillos típicos e información sobre las ferias gastronómicas para degustación de la población. Incluye tablas para organizar la información y usa un lenguaje sencillo para las nuevas generaciones.</w:t>
      </w:r>
      <w:r w:rsidDel="00000000" w:rsidR="00000000" w:rsidRPr="00000000">
        <w:rPr>
          <w:rtl w:val="0"/>
        </w:rPr>
      </w:r>
    </w:p>
    <w:p w:rsidR="00000000" w:rsidDel="00000000" w:rsidP="00000000" w:rsidRDefault="00000000" w:rsidRPr="00000000" w14:paraId="0000000B">
      <w:pPr>
        <w:spacing w:after="28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C">
      <w:pPr>
        <w:spacing w:after="28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Prompt ganador: 3</w:t>
      </w:r>
    </w:p>
    <w:p w:rsidR="00000000" w:rsidDel="00000000" w:rsidP="00000000" w:rsidRDefault="00000000" w:rsidRPr="00000000" w14:paraId="0000000D">
      <w:pPr>
        <w:spacing w:after="28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Resultado del prompt 3:</w:t>
      </w:r>
    </w:p>
    <w:p w:rsidR="00000000" w:rsidDel="00000000" w:rsidP="00000000" w:rsidRDefault="00000000" w:rsidRPr="00000000" w14:paraId="0000000E">
      <w:pPr>
        <w:spacing w:after="28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F">
      <w:pPr>
        <w:spacing w:after="28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La Cocina Tradicional Mexicana: Su Importancia y Adaptación a Nuevas Tendencias</w:t>
      </w:r>
    </w:p>
    <w:p w:rsidR="00000000" w:rsidDel="00000000" w:rsidP="00000000" w:rsidRDefault="00000000" w:rsidRPr="00000000" w14:paraId="00000010">
      <w:pPr>
        <w:spacing w:after="28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cocina mexicana tiene sus raíces en las civilizaciones prehispánicas, como los aztecas y los mayas, quienes cultivaban maíz, frijoles, chiles y cacao. Con la llegada de los españoles, se introdujeron ingredientes como el arroz, el trigo y diversas especias, fusionando sabores y técnicas que dieron origen a la cocina que conocemos hoy.</w:t>
      </w:r>
    </w:p>
    <w:tbl>
      <w:tblPr>
        <w:tblStyle w:val="Table1"/>
        <w:tblW w:w="7875.0" w:type="dxa"/>
        <w:jc w:val="left"/>
        <w:tblLayout w:type="fixed"/>
        <w:tblLook w:val="0400"/>
      </w:tblPr>
      <w:tblGrid>
        <w:gridCol w:w="1335"/>
        <w:gridCol w:w="2719"/>
        <w:gridCol w:w="3821"/>
        <w:tblGridChange w:id="0">
          <w:tblGrid>
            <w:gridCol w:w="1335"/>
            <w:gridCol w:w="2719"/>
            <w:gridCol w:w="3821"/>
          </w:tblGrid>
        </w:tblGridChange>
      </w:tblGrid>
      <w:tr>
        <w:trPr>
          <w:cantSplit w:val="0"/>
          <w:tblHeader w:val="1"/>
        </w:trPr>
        <w:tc>
          <w:tcPr>
            <w:vAlign w:val="center"/>
          </w:tcPr>
          <w:p w:rsidR="00000000" w:rsidDel="00000000" w:rsidP="00000000" w:rsidRDefault="00000000" w:rsidRPr="00000000" w14:paraId="0000001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Período</w:t>
            </w:r>
          </w:p>
        </w:tc>
        <w:tc>
          <w:tcPr>
            <w:vAlign w:val="center"/>
          </w:tcPr>
          <w:p w:rsidR="00000000" w:rsidDel="00000000" w:rsidP="00000000" w:rsidRDefault="00000000" w:rsidRPr="00000000" w14:paraId="0000001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Ingredientes Clave</w:t>
            </w:r>
          </w:p>
        </w:tc>
        <w:tc>
          <w:tcPr>
            <w:vAlign w:val="center"/>
          </w:tcPr>
          <w:p w:rsidR="00000000" w:rsidDel="00000000" w:rsidP="00000000" w:rsidRDefault="00000000" w:rsidRPr="00000000" w14:paraId="0000001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Influencias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Prehispánico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Maíz, frijoles, chiles, cacao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Civilizaciones azteca y maya</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Colonial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Arroz, trigo, especias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Fusión de culturas indígena y española</w:t>
            </w:r>
          </w:p>
        </w:tc>
      </w:tr>
    </w:tbl>
    <w:p w:rsidR="00000000" w:rsidDel="00000000" w:rsidP="00000000" w:rsidRDefault="00000000" w:rsidRPr="00000000" w14:paraId="0000001A">
      <w:pPr>
        <w:spacing w:after="280" w:before="28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Platillos Típicos: Tradición en Cada Bocado</w:t>
      </w:r>
    </w:p>
    <w:p w:rsidR="00000000" w:rsidDel="00000000" w:rsidP="00000000" w:rsidRDefault="00000000" w:rsidRPr="00000000" w14:paraId="0000001B">
      <w:pPr>
        <w:spacing w:after="28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Algunos platillos representan lo mejor de nuestra gastronomía y son conocidos en todo el mundo. Aquí algunos ejemplos:</w:t>
      </w:r>
    </w:p>
    <w:tbl>
      <w:tblPr>
        <w:tblStyle w:val="Table2"/>
        <w:tblW w:w="8574.0" w:type="dxa"/>
        <w:jc w:val="left"/>
        <w:tblLayout w:type="fixed"/>
        <w:tblLook w:val="0400"/>
      </w:tblPr>
      <w:tblGrid>
        <w:gridCol w:w="1802"/>
        <w:gridCol w:w="6772"/>
        <w:tblGridChange w:id="0">
          <w:tblGrid>
            <w:gridCol w:w="1802"/>
            <w:gridCol w:w="6772"/>
          </w:tblGrid>
        </w:tblGridChange>
      </w:tblGrid>
      <w:tr>
        <w:trPr>
          <w:cantSplit w:val="0"/>
          <w:tblHeader w:val="1"/>
        </w:trPr>
        <w:tc>
          <w:tcPr>
            <w:vAlign w:val="center"/>
          </w:tcPr>
          <w:p w:rsidR="00000000" w:rsidDel="00000000" w:rsidP="00000000" w:rsidRDefault="00000000" w:rsidRPr="00000000" w14:paraId="0000001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Platillo</w:t>
            </w:r>
          </w:p>
        </w:tc>
        <w:tc>
          <w:tcPr>
            <w:vAlign w:val="center"/>
          </w:tcPr>
          <w:p w:rsidR="00000000" w:rsidDel="00000000" w:rsidP="00000000" w:rsidRDefault="00000000" w:rsidRPr="00000000" w14:paraId="0000001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Mole Poblano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Salsa compleja con chiles, especias y chocolate, servida con pollo.</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Chiles en Nogada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Chiles poblanos rellenos, cubiertos con salsa de nuez y granada.</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Pozole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Sopa de maíz cacahuazintle y carne, adornada con rábanos y lechuga.</w:t>
            </w:r>
          </w:p>
        </w:tc>
      </w:tr>
    </w:tbl>
    <w:p w:rsidR="00000000" w:rsidDel="00000000" w:rsidP="00000000" w:rsidRDefault="00000000" w:rsidRPr="00000000" w14:paraId="00000024">
      <w:pPr>
        <w:spacing w:after="280" w:before="280" w:lineRule="auto"/>
        <w:rPr>
          <w:rFonts w:ascii="Times New Roman" w:cs="Times New Roman" w:eastAsia="Times New Roman" w:hAnsi="Times New Roman"/>
          <w:b w:val="1"/>
          <w:sz w:val="27"/>
          <w:szCs w:val="2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832981</wp:posOffset>
            </wp:positionH>
            <wp:positionV relativeFrom="paragraph">
              <wp:posOffset>175895</wp:posOffset>
            </wp:positionV>
            <wp:extent cx="3920647" cy="2513965"/>
            <wp:effectExtent b="0" l="0" r="0" t="0"/>
            <wp:wrapSquare wrapText="bothSides" distB="0" distT="0" distL="114300" distR="114300"/>
            <wp:docPr descr="A collage of different foods&#10;&#10;Description automatically generated" id="1581641710" name="image2.png"/>
            <a:graphic>
              <a:graphicData uri="http://schemas.openxmlformats.org/drawingml/2006/picture">
                <pic:pic>
                  <pic:nvPicPr>
                    <pic:cNvPr descr="A collage of different foods&#10;&#10;Description automatically generated" id="0" name="image2.png"/>
                    <pic:cNvPicPr preferRelativeResize="0"/>
                  </pic:nvPicPr>
                  <pic:blipFill>
                    <a:blip r:embed="rId7"/>
                    <a:srcRect b="0" l="0" r="0" t="0"/>
                    <a:stretch>
                      <a:fillRect/>
                    </a:stretch>
                  </pic:blipFill>
                  <pic:spPr>
                    <a:xfrm>
                      <a:off x="0" y="0"/>
                      <a:ext cx="3920647" cy="2513965"/>
                    </a:xfrm>
                    <a:prstGeom prst="rect"/>
                    <a:ln/>
                  </pic:spPr>
                </pic:pic>
              </a:graphicData>
            </a:graphic>
          </wp:anchor>
        </w:drawing>
      </w:r>
    </w:p>
    <w:p w:rsidR="00000000" w:rsidDel="00000000" w:rsidP="00000000" w:rsidRDefault="00000000" w:rsidRPr="00000000" w14:paraId="00000025">
      <w:pPr>
        <w:spacing w:after="280" w:before="28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26">
      <w:pPr>
        <w:spacing w:after="280" w:before="28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27">
      <w:pPr>
        <w:spacing w:after="280" w:before="28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28">
      <w:pPr>
        <w:spacing w:after="280" w:before="28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29">
      <w:pPr>
        <w:spacing w:after="280" w:before="28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2A">
      <w:pPr>
        <w:spacing w:after="280" w:before="28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2B">
      <w:pPr>
        <w:spacing w:after="280" w:before="28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Ferias Gastronómicas: Celebraciones de Sabor</w:t>
      </w:r>
    </w:p>
    <w:p w:rsidR="00000000" w:rsidDel="00000000" w:rsidP="00000000" w:rsidRDefault="00000000" w:rsidRPr="00000000" w14:paraId="0000002C">
      <w:pPr>
        <w:spacing w:after="28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ferias gastronómicas son eventos donde la gente puede degustar y aprender sobre los platillos tradicionales. Algunas de las más destacadas son:</w:t>
      </w:r>
    </w:p>
    <w:tbl>
      <w:tblPr>
        <w:tblStyle w:val="Table3"/>
        <w:tblW w:w="9360.0" w:type="dxa"/>
        <w:jc w:val="left"/>
        <w:tblLayout w:type="fixed"/>
        <w:tblLook w:val="0400"/>
      </w:tblPr>
      <w:tblGrid>
        <w:gridCol w:w="3069"/>
        <w:gridCol w:w="1742"/>
        <w:gridCol w:w="4549"/>
        <w:tblGridChange w:id="0">
          <w:tblGrid>
            <w:gridCol w:w="3069"/>
            <w:gridCol w:w="1742"/>
            <w:gridCol w:w="4549"/>
          </w:tblGrid>
        </w:tblGridChange>
      </w:tblGrid>
      <w:tr>
        <w:trPr>
          <w:cantSplit w:val="0"/>
          <w:tblHeader w:val="1"/>
        </w:trPr>
        <w:tc>
          <w:tcPr>
            <w:vAlign w:val="center"/>
          </w:tcPr>
          <w:p w:rsidR="00000000" w:rsidDel="00000000" w:rsidP="00000000" w:rsidRDefault="00000000" w:rsidRPr="00000000" w14:paraId="0000002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Feria</w:t>
            </w:r>
          </w:p>
        </w:tc>
        <w:tc>
          <w:tcPr>
            <w:vAlign w:val="center"/>
          </w:tcPr>
          <w:p w:rsidR="00000000" w:rsidDel="00000000" w:rsidP="00000000" w:rsidRDefault="00000000" w:rsidRPr="00000000" w14:paraId="0000002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Ubicación</w:t>
            </w:r>
          </w:p>
        </w:tc>
        <w:tc>
          <w:tcPr>
            <w:vAlign w:val="center"/>
          </w:tcPr>
          <w:p w:rsidR="00000000" w:rsidDel="00000000" w:rsidP="00000000" w:rsidRDefault="00000000" w:rsidRPr="00000000" w14:paraId="0000002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Feria Nacional del Mole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 Pedro Atocpan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Celebrada en octubre, ofrece una variedad de moles.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Feria del Taco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Ciudad de México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Taqueros de todo el país presentan sus mejores tacos.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Festival Internacional del Chocolate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Tabasco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Celebra el cacao en todas sus formas.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Feria del Tamal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Coyoacán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Amplia gama de tamales de diferentes regiones del país.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3F">
      <w:pPr>
        <w:spacing w:after="280" w:before="28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Pr>
        <w:drawing>
          <wp:inline distB="0" distT="0" distL="0" distR="0">
            <wp:extent cx="5943600" cy="3244850"/>
            <wp:effectExtent b="0" l="0" r="0" t="0"/>
            <wp:docPr descr="A group of people at a fair&#10;&#10;Description automatically generated" id="1581641712" name="image1.png"/>
            <a:graphic>
              <a:graphicData uri="http://schemas.openxmlformats.org/drawingml/2006/picture">
                <pic:pic>
                  <pic:nvPicPr>
                    <pic:cNvPr descr="A group of people at a fair&#10;&#10;Description automatically generated" id="0" name="image1.png"/>
                    <pic:cNvPicPr preferRelativeResize="0"/>
                  </pic:nvPicPr>
                  <pic:blipFill>
                    <a:blip r:embed="rId8"/>
                    <a:srcRect b="0" l="0" r="0" t="0"/>
                    <a:stretch>
                      <a:fillRect/>
                    </a:stretch>
                  </pic:blipFill>
                  <pic:spPr>
                    <a:xfrm>
                      <a:off x="0" y="0"/>
                      <a:ext cx="5943600" cy="32448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80" w:before="28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41">
      <w:pPr>
        <w:spacing w:after="280" w:before="28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Integración a Nuevas Tendencias</w:t>
      </w:r>
    </w:p>
    <w:p w:rsidR="00000000" w:rsidDel="00000000" w:rsidP="00000000" w:rsidRDefault="00000000" w:rsidRPr="00000000" w14:paraId="00000042">
      <w:pPr>
        <w:spacing w:after="28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cocina tradicional mexicana no solo se preserva, sino que también se adapta a nuevas tendencias culinarias, como la cocina fusión, la gastronomía molecular y las dietas saludables. Aquí algunos ejemplos de cómo nuestros platillos se están reinventando:</w:t>
      </w:r>
    </w:p>
    <w:tbl>
      <w:tblPr>
        <w:tblStyle w:val="Table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8"/>
        <w:gridCol w:w="7152"/>
        <w:tblGridChange w:id="0">
          <w:tblGrid>
            <w:gridCol w:w="2198"/>
            <w:gridCol w:w="7152"/>
          </w:tblGrid>
        </w:tblGridChange>
      </w:tblGrid>
      <w:tr>
        <w:trPr>
          <w:cantSplit w:val="0"/>
          <w:tblHeader w:val="0"/>
        </w:trPr>
        <w:tc>
          <w:tcPr/>
          <w:p w:rsidR="00000000" w:rsidDel="00000000" w:rsidP="00000000" w:rsidRDefault="00000000" w:rsidRPr="00000000" w14:paraId="0000004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Tendencia</w:t>
            </w:r>
          </w:p>
        </w:tc>
        <w:tc>
          <w:tcPr/>
          <w:p w:rsidR="00000000" w:rsidDel="00000000" w:rsidP="00000000" w:rsidRDefault="00000000" w:rsidRPr="00000000" w14:paraId="0000004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Ejemplo de Adaptación</w:t>
            </w:r>
          </w:p>
        </w:tc>
      </w:tr>
      <w:tr>
        <w:trPr>
          <w:cantSplit w:val="0"/>
          <w:tblHeader w:val="0"/>
        </w:trPr>
        <w:tc>
          <w:tcPr/>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Cocina Fusión</w:t>
            </w:r>
          </w:p>
        </w:tc>
        <w:tc>
          <w:tcPr/>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Tacos de sushi, donde el taco tradicional se rellena con pescado crudo y arroz.</w:t>
            </w:r>
          </w:p>
        </w:tc>
      </w:tr>
      <w:tr>
        <w:trPr>
          <w:cantSplit w:val="0"/>
          <w:tblHeader w:val="0"/>
        </w:trPr>
        <w:tc>
          <w:tcPr/>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Gastronomía Molecular</w:t>
            </w:r>
          </w:p>
        </w:tc>
        <w:tc>
          <w:tcPr/>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Esferas de mole, utilizando técnicas de esferificación para crear una nueva experiencia de sabor.</w:t>
            </w:r>
          </w:p>
        </w:tc>
      </w:tr>
      <w:tr>
        <w:trPr>
          <w:cantSplit w:val="0"/>
          <w:tblHeader w:val="0"/>
        </w:trPr>
        <w:tc>
          <w:tcPr/>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Dietas Saludables</w:t>
            </w:r>
          </w:p>
        </w:tc>
        <w:tc>
          <w:tcPr/>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Tamales de quinoa y verduras, una versión más ligera y nutritiva del tamal tradicional.</w:t>
            </w:r>
          </w:p>
        </w:tc>
      </w:tr>
    </w:tbl>
    <w:p w:rsidR="00000000" w:rsidDel="00000000" w:rsidP="00000000" w:rsidRDefault="00000000" w:rsidRPr="00000000" w14:paraId="0000004B">
      <w:pPr>
        <w:spacing w:after="28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943350"/>
            <wp:effectExtent b="0" l="0" r="0" t="0"/>
            <wp:docPr descr="A group of small food items&#10;&#10;Description automatically generated with medium confidence" id="1581641711" name="image3.png"/>
            <a:graphic>
              <a:graphicData uri="http://schemas.openxmlformats.org/drawingml/2006/picture">
                <pic:pic>
                  <pic:nvPicPr>
                    <pic:cNvPr descr="A group of small food items&#10;&#10;Description automatically generated with medium confidence" id="0" name="image3.png"/>
                    <pic:cNvPicPr preferRelativeResize="0"/>
                  </pic:nvPicPr>
                  <pic:blipFill>
                    <a:blip r:embed="rId9"/>
                    <a:srcRect b="0" l="0" r="0" t="0"/>
                    <a:stretch>
                      <a:fillRect/>
                    </a:stretch>
                  </pic:blipFill>
                  <pic:spPr>
                    <a:xfrm>
                      <a:off x="0" y="0"/>
                      <a:ext cx="594360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8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cocina tradicional mexicana es un legado que debemos conocer, apreciar y preservar. Al adaptarla a las nuevas tendencias, no solo mantenemos viva nuestra herencia, sino que también la hacemos relevante y accesible para las nuevas generaciones. Participar en ferias gastronómicas, experimentar con nuevas recetas y compartir estos sabores con otros son formas maravillosas de mantener nuestra cultura culinaria vibrante y dinámica. ¡Que viva la cocina mexicana y que sigamos disfrutando de sus sabores por muchos años más!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br w:type="page"/>
      </w:r>
      <w:r w:rsidDel="00000000" w:rsidR="00000000" w:rsidRPr="00000000">
        <w:rPr>
          <w:rtl w:val="0"/>
        </w:rPr>
      </w:r>
    </w:p>
    <w:p w:rsidR="00000000" w:rsidDel="00000000" w:rsidP="00000000" w:rsidRDefault="00000000" w:rsidRPr="00000000" w14:paraId="0000004F">
      <w:pPr>
        <w:spacing w:after="280" w:lineRule="auto"/>
        <w:jc w:val="both"/>
        <w:rPr>
          <w:rFonts w:ascii="Arial" w:cs="Arial" w:eastAsia="Arial" w:hAnsi="Arial"/>
          <w:b w:val="1"/>
        </w:rPr>
      </w:pPr>
      <w:r w:rsidDel="00000000" w:rsidR="00000000" w:rsidRPr="00000000">
        <w:rPr>
          <w:rFonts w:ascii="Arial" w:cs="Arial" w:eastAsia="Arial" w:hAnsi="Arial"/>
          <w:b w:val="1"/>
          <w:rtl w:val="0"/>
        </w:rPr>
        <w:t xml:space="preserve">Contenido 2. Post para redes sociales</w:t>
      </w:r>
    </w:p>
    <w:p w:rsidR="00000000" w:rsidDel="00000000" w:rsidP="00000000" w:rsidRDefault="00000000" w:rsidRPr="00000000" w14:paraId="00000050">
      <w:pPr>
        <w:widowControl w:val="0"/>
        <w:jc w:val="both"/>
        <w:rPr>
          <w:rFonts w:ascii="Arial" w:cs="Arial" w:eastAsia="Arial" w:hAnsi="Arial"/>
        </w:rPr>
      </w:pPr>
      <w:r w:rsidDel="00000000" w:rsidR="00000000" w:rsidRPr="00000000">
        <w:rPr>
          <w:rFonts w:ascii="Arial" w:cs="Arial" w:eastAsia="Arial" w:hAnsi="Arial"/>
          <w:rtl w:val="0"/>
        </w:rPr>
        <w:t xml:space="preserve">Puntos clave: </w:t>
      </w:r>
    </w:p>
    <w:p w:rsidR="00000000" w:rsidDel="00000000" w:rsidP="00000000" w:rsidRDefault="00000000" w:rsidRPr="00000000" w14:paraId="00000051">
      <w:pPr>
        <w:widowControl w:val="0"/>
        <w:jc w:val="both"/>
        <w:rPr>
          <w:rFonts w:ascii="Arial" w:cs="Arial" w:eastAsia="Arial" w:hAnsi="Arial"/>
        </w:rPr>
      </w:pPr>
      <w:r w:rsidDel="00000000" w:rsidR="00000000" w:rsidRPr="00000000">
        <w:rPr>
          <w:rtl w:val="0"/>
        </w:rPr>
      </w:r>
    </w:p>
    <w:p w:rsidR="00000000" w:rsidDel="00000000" w:rsidP="00000000" w:rsidRDefault="00000000" w:rsidRPr="00000000" w14:paraId="00000052">
      <w:pPr>
        <w:widowControl w:val="0"/>
        <w:numPr>
          <w:ilvl w:val="0"/>
          <w:numId w:val="1"/>
        </w:numPr>
        <w:ind w:left="720" w:hanging="360"/>
        <w:jc w:val="both"/>
        <w:rPr>
          <w:sz w:val="24"/>
          <w:szCs w:val="24"/>
        </w:rPr>
      </w:pPr>
      <w:r w:rsidDel="00000000" w:rsidR="00000000" w:rsidRPr="00000000">
        <w:rPr>
          <w:rFonts w:ascii="Arial" w:cs="Arial" w:eastAsia="Arial" w:hAnsi="Arial"/>
          <w:rtl w:val="0"/>
        </w:rPr>
        <w:t xml:space="preserve">Comida tradicional mexicana</w:t>
      </w:r>
    </w:p>
    <w:p w:rsidR="00000000" w:rsidDel="00000000" w:rsidP="00000000" w:rsidRDefault="00000000" w:rsidRPr="00000000" w14:paraId="00000053">
      <w:pPr>
        <w:widowControl w:val="0"/>
        <w:numPr>
          <w:ilvl w:val="0"/>
          <w:numId w:val="1"/>
        </w:numPr>
        <w:ind w:left="720" w:hanging="360"/>
        <w:jc w:val="both"/>
        <w:rPr>
          <w:sz w:val="24"/>
          <w:szCs w:val="24"/>
        </w:rPr>
      </w:pPr>
      <w:r w:rsidDel="00000000" w:rsidR="00000000" w:rsidRPr="00000000">
        <w:rPr>
          <w:rFonts w:ascii="Arial" w:cs="Arial" w:eastAsia="Arial" w:hAnsi="Arial"/>
          <w:rtl w:val="0"/>
        </w:rPr>
        <w:t xml:space="preserve">Feria gastronómica</w:t>
      </w:r>
    </w:p>
    <w:p w:rsidR="00000000" w:rsidDel="00000000" w:rsidP="00000000" w:rsidRDefault="00000000" w:rsidRPr="00000000" w14:paraId="00000054">
      <w:pPr>
        <w:widowControl w:val="0"/>
        <w:numPr>
          <w:ilvl w:val="0"/>
          <w:numId w:val="1"/>
        </w:numPr>
        <w:ind w:left="720" w:hanging="360"/>
        <w:jc w:val="both"/>
        <w:rPr>
          <w:sz w:val="24"/>
          <w:szCs w:val="24"/>
        </w:rPr>
      </w:pPr>
      <w:r w:rsidDel="00000000" w:rsidR="00000000" w:rsidRPr="00000000">
        <w:rPr>
          <w:rFonts w:ascii="Arial" w:cs="Arial" w:eastAsia="Arial" w:hAnsi="Arial"/>
          <w:rtl w:val="0"/>
        </w:rPr>
        <w:t xml:space="preserve">Nuevas tendencias</w:t>
      </w:r>
    </w:p>
    <w:p w:rsidR="00000000" w:rsidDel="00000000" w:rsidP="00000000" w:rsidRDefault="00000000" w:rsidRPr="00000000" w14:paraId="00000055">
      <w:pPr>
        <w:widowControl w:val="0"/>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56">
      <w:pPr>
        <w:widowControl w:val="0"/>
        <w:ind w:left="0" w:firstLine="0"/>
        <w:jc w:val="both"/>
        <w:rPr>
          <w:rFonts w:ascii="Arial" w:cs="Arial" w:eastAsia="Arial" w:hAnsi="Arial"/>
        </w:rPr>
      </w:pPr>
      <w:r w:rsidDel="00000000" w:rsidR="00000000" w:rsidRPr="00000000">
        <w:rPr>
          <w:rFonts w:ascii="Arial" w:cs="Arial" w:eastAsia="Arial" w:hAnsi="Arial"/>
          <w:rtl w:val="0"/>
        </w:rPr>
        <w:t xml:space="preserve">Prompt 1:</w:t>
      </w:r>
    </w:p>
    <w:p w:rsidR="00000000" w:rsidDel="00000000" w:rsidP="00000000" w:rsidRDefault="00000000" w:rsidRPr="00000000" w14:paraId="00000057">
      <w:pPr>
        <w:widowControl w:val="0"/>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58">
      <w:pPr>
        <w:widowControl w:val="0"/>
        <w:jc w:val="both"/>
        <w:rPr>
          <w:rFonts w:ascii="Arial" w:cs="Arial" w:eastAsia="Arial" w:hAnsi="Arial"/>
        </w:rPr>
      </w:pPr>
      <w:r w:rsidDel="00000000" w:rsidR="00000000" w:rsidRPr="00000000">
        <w:rPr>
          <w:rFonts w:ascii="Arial" w:cs="Arial" w:eastAsia="Arial" w:hAnsi="Arial"/>
          <w:rtl w:val="0"/>
        </w:rPr>
        <w:t xml:space="preserve">Eres un experto en generación de contenido para redes sociales. Con motivo de las diferentes ferias gastronómicas en México, quieres promover la riqueza de la comida tradicional mexicana y su integración con nuevas tendencias culinarias . Escribe 1 post para anunciarse en facebook empleando un titular (50 caracteres máximo), texto principal (200-400 caracteres)</w:t>
      </w:r>
      <w:r w:rsidDel="00000000" w:rsidR="00000000" w:rsidRPr="00000000">
        <w:rPr>
          <w:rtl w:val="0"/>
        </w:rPr>
      </w:r>
    </w:p>
    <w:p w:rsidR="00000000" w:rsidDel="00000000" w:rsidP="00000000" w:rsidRDefault="00000000" w:rsidRPr="00000000" w14:paraId="00000059">
      <w:pPr>
        <w:widowControl w:val="0"/>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5A">
      <w:pPr>
        <w:widowControl w:val="0"/>
        <w:ind w:left="0" w:firstLine="0"/>
        <w:jc w:val="both"/>
        <w:rPr>
          <w:rFonts w:ascii="Arial" w:cs="Arial" w:eastAsia="Arial" w:hAnsi="Arial"/>
        </w:rPr>
      </w:pPr>
      <w:r w:rsidDel="00000000" w:rsidR="00000000" w:rsidRPr="00000000">
        <w:rPr>
          <w:rFonts w:ascii="Arial" w:cs="Arial" w:eastAsia="Arial" w:hAnsi="Arial"/>
          <w:rtl w:val="0"/>
        </w:rPr>
        <w:t xml:space="preserve">Prompt 2:</w:t>
      </w:r>
    </w:p>
    <w:p w:rsidR="00000000" w:rsidDel="00000000" w:rsidP="00000000" w:rsidRDefault="00000000" w:rsidRPr="00000000" w14:paraId="0000005B">
      <w:pPr>
        <w:widowControl w:val="0"/>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5C">
      <w:pPr>
        <w:widowControl w:val="0"/>
        <w:jc w:val="both"/>
        <w:rPr>
          <w:rFonts w:ascii="Arial" w:cs="Arial" w:eastAsia="Arial" w:hAnsi="Arial"/>
        </w:rPr>
      </w:pPr>
      <w:r w:rsidDel="00000000" w:rsidR="00000000" w:rsidRPr="00000000">
        <w:rPr>
          <w:rFonts w:ascii="Arial" w:cs="Arial" w:eastAsia="Arial" w:hAnsi="Arial"/>
          <w:rtl w:val="0"/>
        </w:rPr>
        <w:t xml:space="preserve">Eres un experto en generación de contenido para redes sociales. Con motivo de las nuevas técnicas culinarias, quieres promover la riqueza de la comida tradicional mexicana y los diferentes eventos que se realizan en la ciudad . Escribe 1 post para anunciarse en facebook empleando un titular (50 caracteres máximo), texto principal (200-400 caracteres), utiliza emojis ilustrativos</w:t>
      </w:r>
    </w:p>
    <w:p w:rsidR="00000000" w:rsidDel="00000000" w:rsidP="00000000" w:rsidRDefault="00000000" w:rsidRPr="00000000" w14:paraId="0000005D">
      <w:pPr>
        <w:widowControl w:val="0"/>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5E">
      <w:pPr>
        <w:widowControl w:val="0"/>
        <w:ind w:left="0" w:firstLine="0"/>
        <w:jc w:val="both"/>
        <w:rPr>
          <w:rFonts w:ascii="Arial" w:cs="Arial" w:eastAsia="Arial" w:hAnsi="Arial"/>
        </w:rPr>
      </w:pPr>
      <w:r w:rsidDel="00000000" w:rsidR="00000000" w:rsidRPr="00000000">
        <w:rPr>
          <w:rFonts w:ascii="Arial" w:cs="Arial" w:eastAsia="Arial" w:hAnsi="Arial"/>
          <w:rtl w:val="0"/>
        </w:rPr>
        <w:t xml:space="preserve">Prompt 3:</w:t>
      </w:r>
    </w:p>
    <w:p w:rsidR="00000000" w:rsidDel="00000000" w:rsidP="00000000" w:rsidRDefault="00000000" w:rsidRPr="00000000" w14:paraId="0000005F">
      <w:pPr>
        <w:widowControl w:val="0"/>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0">
      <w:pPr>
        <w:widowControl w:val="0"/>
        <w:jc w:val="both"/>
        <w:rPr>
          <w:rFonts w:ascii="Arial" w:cs="Arial" w:eastAsia="Arial" w:hAnsi="Arial"/>
        </w:rPr>
      </w:pPr>
      <w:r w:rsidDel="00000000" w:rsidR="00000000" w:rsidRPr="00000000">
        <w:rPr>
          <w:rFonts w:ascii="Arial" w:cs="Arial" w:eastAsia="Arial" w:hAnsi="Arial"/>
          <w:rtl w:val="0"/>
        </w:rPr>
        <w:t xml:space="preserve">Eres un experto en generación de contenido para redes sociales. quieres promover la riqueza de la comida tradicional mexicana y sus platillos realizados con técnicas culinarias modernas, los cuales se van a exhibir en ferias gastronómicas de la ciudad. Escribe 1 post para anunciarse en facebook empleando un titular (50 caracteres máximo), texto principal (200-400 caracteres), utiliza emojis ilustrativos</w:t>
      </w:r>
    </w:p>
    <w:p w:rsidR="00000000" w:rsidDel="00000000" w:rsidP="00000000" w:rsidRDefault="00000000" w:rsidRPr="00000000" w14:paraId="00000061">
      <w:pPr>
        <w:widowControl w:val="0"/>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t xml:space="preserve">Resultado prompt 2 escogido:</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widowControl w:val="0"/>
        <w:spacing w:after="240" w:before="240" w:line="276" w:lineRule="auto"/>
        <w:jc w:val="both"/>
        <w:rPr>
          <w:rFonts w:ascii="Arial" w:cs="Arial" w:eastAsia="Arial" w:hAnsi="Arial"/>
          <w:b w:val="1"/>
        </w:rPr>
      </w:pPr>
      <w:r w:rsidDel="00000000" w:rsidR="00000000" w:rsidRPr="00000000">
        <w:rPr>
          <w:rFonts w:ascii="Arial" w:cs="Arial" w:eastAsia="Arial" w:hAnsi="Arial"/>
          <w:b w:val="1"/>
          <w:rtl w:val="0"/>
        </w:rPr>
        <w:t xml:space="preserve">¡Descubre la fusión perfecta en la Feria Gastronómica! 🌮🍷</w:t>
      </w:r>
    </w:p>
    <w:p w:rsidR="00000000" w:rsidDel="00000000" w:rsidP="00000000" w:rsidRDefault="00000000" w:rsidRPr="00000000" w14:paraId="00000067">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¡No te pierdas la oportunidad de deleitarte con lo mejor de la cocina tradicional mexicana, reinventada con técnicas culinarias modernas! Ven a la Feria Gastronómica y disfruta de platillos únicos que fusionan historia y vanguardia. 🌟✨ Te esperamos para un viaje de sabores inolvidable. 🎉🍽️ #GastronomíaMexicana #SaborTradicional #InnovaciónCulinaria</w:t>
      </w:r>
    </w:p>
    <w:p w:rsidR="00000000" w:rsidDel="00000000" w:rsidP="00000000" w:rsidRDefault="00000000" w:rsidRPr="00000000" w14:paraId="00000068">
      <w:pPr>
        <w:widowControl w:val="0"/>
        <w:spacing w:after="240" w:before="24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9">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Revisión de contenido de prompt 2:</w:t>
      </w:r>
    </w:p>
    <w:p w:rsidR="00000000" w:rsidDel="00000000" w:rsidP="00000000" w:rsidRDefault="00000000" w:rsidRPr="00000000" w14:paraId="0000006A">
      <w:pPr>
        <w:widowControl w:val="0"/>
        <w:jc w:val="both"/>
        <w:rPr>
          <w:rFonts w:ascii="Arial" w:cs="Arial" w:eastAsia="Arial" w:hAnsi="Arial"/>
        </w:rPr>
      </w:pPr>
      <w:r w:rsidDel="00000000" w:rsidR="00000000" w:rsidRPr="00000000">
        <w:rPr>
          <w:rFonts w:ascii="Arial" w:cs="Arial" w:eastAsia="Arial" w:hAnsi="Arial"/>
          <w:rtl w:val="0"/>
        </w:rPr>
        <w:t xml:space="preserve">Prompt: Eres un experto en redactar publicidad dirigida para jóvenes en la plataforma de facebook. Reescribe el siguiente anuncio de acuerdo a tu target: Titular ¡Celebra la tradición con nuevos sabores! 🌮✨ Texto Principal ¡No te pierdas el próximo evento gastronómico en la ciudad! 🍽️ Ven y disfruta de la fusión de técnicas culinarias modernas con la auténtica comida tradicional mexicana. 🌶️👨‍🍳 Descubre platillos únicos, participa en talleres y lleva tu amor por la gastronomía a otro nivel. 🎉 ¡Te esperamos con los brazos abiertos y los sabores más exquisitos! 🇲🇽❤️ #ComidaMexicana #GastroFeria #SaborTradicional</w:t>
      </w:r>
    </w:p>
    <w:p w:rsidR="00000000" w:rsidDel="00000000" w:rsidP="00000000" w:rsidRDefault="00000000" w:rsidRPr="00000000" w14:paraId="0000006B">
      <w:pPr>
        <w:widowControl w:val="0"/>
        <w:jc w:val="both"/>
        <w:rPr>
          <w:rFonts w:ascii="Arial" w:cs="Arial" w:eastAsia="Arial" w:hAnsi="Arial"/>
        </w:rPr>
      </w:pPr>
      <w:r w:rsidDel="00000000" w:rsidR="00000000" w:rsidRPr="00000000">
        <w:rPr>
          <w:rtl w:val="0"/>
        </w:rPr>
      </w:r>
    </w:p>
    <w:p w:rsidR="00000000" w:rsidDel="00000000" w:rsidP="00000000" w:rsidRDefault="00000000" w:rsidRPr="00000000" w14:paraId="0000006C">
      <w:pPr>
        <w:widowControl w:val="0"/>
        <w:jc w:val="both"/>
        <w:rPr>
          <w:rFonts w:ascii="Arial" w:cs="Arial" w:eastAsia="Arial" w:hAnsi="Arial"/>
        </w:rPr>
      </w:pPr>
      <w:r w:rsidDel="00000000" w:rsidR="00000000" w:rsidRPr="00000000">
        <w:rPr>
          <w:rtl w:val="0"/>
        </w:rPr>
      </w:r>
    </w:p>
    <w:p w:rsidR="00000000" w:rsidDel="00000000" w:rsidP="00000000" w:rsidRDefault="00000000" w:rsidRPr="00000000" w14:paraId="0000006D">
      <w:pPr>
        <w:widowControl w:val="0"/>
        <w:jc w:val="both"/>
        <w:rPr>
          <w:rFonts w:ascii="Arial" w:cs="Arial" w:eastAsia="Arial" w:hAnsi="Arial"/>
        </w:rPr>
      </w:pPr>
      <w:r w:rsidDel="00000000" w:rsidR="00000000" w:rsidRPr="00000000">
        <w:rPr>
          <w:rFonts w:ascii="Arial" w:cs="Arial" w:eastAsia="Arial" w:hAnsi="Arial"/>
          <w:rtl w:val="0"/>
        </w:rPr>
        <w:t xml:space="preserve">Resultado:</w:t>
      </w:r>
    </w:p>
    <w:p w:rsidR="00000000" w:rsidDel="00000000" w:rsidP="00000000" w:rsidRDefault="00000000" w:rsidRPr="00000000" w14:paraId="0000006E">
      <w:pPr>
        <w:widowControl w:val="0"/>
        <w:jc w:val="both"/>
        <w:rPr>
          <w:rFonts w:ascii="Arial" w:cs="Arial" w:eastAsia="Arial" w:hAnsi="Arial"/>
        </w:rPr>
      </w:pPr>
      <w:r w:rsidDel="00000000" w:rsidR="00000000" w:rsidRPr="00000000">
        <w:rPr>
          <w:rtl w:val="0"/>
        </w:rPr>
      </w:r>
    </w:p>
    <w:p w:rsidR="00000000" w:rsidDel="00000000" w:rsidP="00000000" w:rsidRDefault="00000000" w:rsidRPr="00000000" w14:paraId="0000006F">
      <w:pPr>
        <w:widowControl w:val="0"/>
        <w:spacing w:after="240" w:before="240" w:line="276" w:lineRule="auto"/>
        <w:jc w:val="both"/>
        <w:rPr>
          <w:rFonts w:ascii="Arial" w:cs="Arial" w:eastAsia="Arial" w:hAnsi="Arial"/>
        </w:rPr>
      </w:pPr>
      <w:r w:rsidDel="00000000" w:rsidR="00000000" w:rsidRPr="00000000">
        <w:rPr>
          <w:rFonts w:ascii="Arial" w:cs="Arial" w:eastAsia="Arial" w:hAnsi="Arial"/>
          <w:b w:val="1"/>
          <w:rtl w:val="0"/>
        </w:rPr>
        <w:t xml:space="preserve">Titular</w:t>
        <w:br w:type="textWrapping"/>
      </w:r>
      <w:r w:rsidDel="00000000" w:rsidR="00000000" w:rsidRPr="00000000">
        <w:rPr>
          <w:rFonts w:ascii="Arial" w:cs="Arial" w:eastAsia="Arial" w:hAnsi="Arial"/>
          <w:rtl w:val="0"/>
        </w:rPr>
        <w:t xml:space="preserve">¡Vive la Tradición con un Twist Moderno! 🌮✨</w:t>
      </w:r>
    </w:p>
    <w:p w:rsidR="00000000" w:rsidDel="00000000" w:rsidP="00000000" w:rsidRDefault="00000000" w:rsidRPr="00000000" w14:paraId="00000070">
      <w:pPr>
        <w:widowControl w:val="0"/>
        <w:spacing w:after="240" w:before="240" w:line="276" w:lineRule="auto"/>
        <w:jc w:val="both"/>
        <w:rPr>
          <w:rFonts w:ascii="Arial" w:cs="Arial" w:eastAsia="Arial" w:hAnsi="Arial"/>
        </w:rPr>
      </w:pPr>
      <w:r w:rsidDel="00000000" w:rsidR="00000000" w:rsidRPr="00000000">
        <w:rPr>
          <w:rFonts w:ascii="Arial" w:cs="Arial" w:eastAsia="Arial" w:hAnsi="Arial"/>
          <w:b w:val="1"/>
          <w:rtl w:val="0"/>
        </w:rPr>
        <w:t xml:space="preserve">Texto Principal</w:t>
        <w:br w:type="textWrapping"/>
      </w:r>
      <w:r w:rsidDel="00000000" w:rsidR="00000000" w:rsidRPr="00000000">
        <w:rPr>
          <w:rFonts w:ascii="Arial" w:cs="Arial" w:eastAsia="Arial" w:hAnsi="Arial"/>
          <w:rtl w:val="0"/>
        </w:rPr>
        <w:t xml:space="preserve">¿List@ para un viaje culinario épico? 🍽️ Únete al evento gastronómico más cool de la ciudad y saborea la magia de la comida tradicional mexicana fusionada con técnicas modernas. 🌶️👨‍🍳 Prueba platillos únicos, participa en talleres divertidos y eleva tu amor por la gastronomía. 🎉 ¡No te lo pierdas, te esperamos con los mejores sabores y buena onda! 🇲🇽❤️ #ComidaMexicana #GastroFeria #SaborTradicional</w:t>
      </w:r>
    </w:p>
    <w:p w:rsidR="00000000" w:rsidDel="00000000" w:rsidP="00000000" w:rsidRDefault="00000000" w:rsidRPr="00000000" w14:paraId="00000071">
      <w:pPr>
        <w:widowControl w:val="0"/>
        <w:spacing w:after="240" w:before="240" w:line="276" w:lineRule="auto"/>
        <w:jc w:val="both"/>
        <w:rPr>
          <w:rFonts w:ascii="Arial" w:cs="Arial" w:eastAsia="Arial" w:hAnsi="Arial"/>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72">
      <w:pPr>
        <w:widowControl w:val="0"/>
        <w:spacing w:after="240" w:before="240" w:line="276" w:lineRule="auto"/>
        <w:jc w:val="both"/>
        <w:rPr>
          <w:rFonts w:ascii="Arial" w:cs="Arial" w:eastAsia="Arial" w:hAnsi="Arial"/>
          <w:sz w:val="30"/>
          <w:szCs w:val="30"/>
        </w:rPr>
      </w:pPr>
      <w:r w:rsidDel="00000000" w:rsidR="00000000" w:rsidRPr="00000000">
        <w:rPr>
          <w:rtl w:val="0"/>
        </w:rPr>
      </w:r>
    </w:p>
    <w:p w:rsidR="00000000" w:rsidDel="00000000" w:rsidP="00000000" w:rsidRDefault="00000000" w:rsidRPr="00000000" w14:paraId="00000073">
      <w:pPr>
        <w:widowControl w:val="0"/>
        <w:spacing w:after="240" w:before="240" w:line="276" w:lineRule="auto"/>
        <w:jc w:val="both"/>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Contenido 3. Post para revista digital.</w:t>
      </w:r>
    </w:p>
    <w:p w:rsidR="00000000" w:rsidDel="00000000" w:rsidP="00000000" w:rsidRDefault="00000000" w:rsidRPr="00000000" w14:paraId="00000074">
      <w:pPr>
        <w:widowControl w:val="0"/>
        <w:jc w:val="both"/>
        <w:rPr>
          <w:rFonts w:ascii="Arial" w:cs="Arial" w:eastAsia="Arial" w:hAnsi="Arial"/>
        </w:rPr>
      </w:pPr>
      <w:r w:rsidDel="00000000" w:rsidR="00000000" w:rsidRPr="00000000">
        <w:rPr>
          <w:rFonts w:ascii="Arial" w:cs="Arial" w:eastAsia="Arial" w:hAnsi="Arial"/>
          <w:rtl w:val="0"/>
        </w:rPr>
        <w:t xml:space="preserve">Puntos clave</w:t>
      </w:r>
    </w:p>
    <w:p w:rsidR="00000000" w:rsidDel="00000000" w:rsidP="00000000" w:rsidRDefault="00000000" w:rsidRPr="00000000" w14:paraId="00000075">
      <w:pPr>
        <w:widowControl w:val="0"/>
        <w:jc w:val="both"/>
        <w:rPr>
          <w:rFonts w:ascii="Arial" w:cs="Arial" w:eastAsia="Arial" w:hAnsi="Arial"/>
        </w:rPr>
      </w:pPr>
      <w:r w:rsidDel="00000000" w:rsidR="00000000" w:rsidRPr="00000000">
        <w:rPr>
          <w:rtl w:val="0"/>
        </w:rPr>
      </w:r>
    </w:p>
    <w:p w:rsidR="00000000" w:rsidDel="00000000" w:rsidP="00000000" w:rsidRDefault="00000000" w:rsidRPr="00000000" w14:paraId="00000076">
      <w:pPr>
        <w:widowControl w:val="0"/>
        <w:numPr>
          <w:ilvl w:val="0"/>
          <w:numId w:val="2"/>
        </w:numPr>
        <w:ind w:left="720" w:hanging="360"/>
        <w:jc w:val="both"/>
        <w:rPr>
          <w:sz w:val="24"/>
          <w:szCs w:val="24"/>
        </w:rPr>
      </w:pPr>
      <w:r w:rsidDel="00000000" w:rsidR="00000000" w:rsidRPr="00000000">
        <w:rPr>
          <w:rFonts w:ascii="Arial" w:cs="Arial" w:eastAsia="Arial" w:hAnsi="Arial"/>
          <w:rtl w:val="0"/>
        </w:rPr>
        <w:t xml:space="preserve">Influencia comida mexicana en latinoamérica</w:t>
      </w:r>
    </w:p>
    <w:p w:rsidR="00000000" w:rsidDel="00000000" w:rsidP="00000000" w:rsidRDefault="00000000" w:rsidRPr="00000000" w14:paraId="00000077">
      <w:pPr>
        <w:widowControl w:val="0"/>
        <w:numPr>
          <w:ilvl w:val="0"/>
          <w:numId w:val="2"/>
        </w:numPr>
        <w:ind w:left="720" w:hanging="360"/>
        <w:jc w:val="both"/>
        <w:rPr>
          <w:sz w:val="24"/>
          <w:szCs w:val="24"/>
        </w:rPr>
      </w:pPr>
      <w:r w:rsidDel="00000000" w:rsidR="00000000" w:rsidRPr="00000000">
        <w:rPr>
          <w:rFonts w:ascii="Arial" w:cs="Arial" w:eastAsia="Arial" w:hAnsi="Arial"/>
          <w:rtl w:val="0"/>
        </w:rPr>
        <w:t xml:space="preserve">Comida gourmet mexicana</w:t>
      </w:r>
    </w:p>
    <w:p w:rsidR="00000000" w:rsidDel="00000000" w:rsidP="00000000" w:rsidRDefault="00000000" w:rsidRPr="00000000" w14:paraId="00000078">
      <w:pPr>
        <w:widowControl w:val="0"/>
        <w:numPr>
          <w:ilvl w:val="0"/>
          <w:numId w:val="2"/>
        </w:numPr>
        <w:ind w:left="720" w:hanging="360"/>
        <w:jc w:val="both"/>
        <w:rPr>
          <w:sz w:val="24"/>
          <w:szCs w:val="24"/>
        </w:rPr>
      </w:pPr>
      <w:r w:rsidDel="00000000" w:rsidR="00000000" w:rsidRPr="00000000">
        <w:rPr>
          <w:rFonts w:ascii="Arial" w:cs="Arial" w:eastAsia="Arial" w:hAnsi="Arial"/>
          <w:rtl w:val="0"/>
        </w:rPr>
        <w:t xml:space="preserve">Combinación técnicas culinarias innovadoras y cocina tradicional</w:t>
      </w:r>
    </w:p>
    <w:p w:rsidR="00000000" w:rsidDel="00000000" w:rsidP="00000000" w:rsidRDefault="00000000" w:rsidRPr="00000000" w14:paraId="00000079">
      <w:pPr>
        <w:widowControl w:val="0"/>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A">
      <w:pPr>
        <w:widowControl w:val="0"/>
        <w:jc w:val="both"/>
        <w:rPr>
          <w:rFonts w:ascii="Arial" w:cs="Arial" w:eastAsia="Arial" w:hAnsi="Arial"/>
        </w:rPr>
      </w:pPr>
      <w:r w:rsidDel="00000000" w:rsidR="00000000" w:rsidRPr="00000000">
        <w:rPr>
          <w:rFonts w:ascii="Arial" w:cs="Arial" w:eastAsia="Arial" w:hAnsi="Arial"/>
          <w:rtl w:val="0"/>
        </w:rPr>
        <w:t xml:space="preserve">Prompt 1: Eres escritor de una revista digital dedicada a escribir artículos de cocina internacional. Realiza un artículo sobre la influencia de la comida regional mexicana y su impacto en las diferentes culturas culinarias de latinoamérica entre 900 y 1300 caracteres.</w:t>
      </w:r>
    </w:p>
    <w:p w:rsidR="00000000" w:rsidDel="00000000" w:rsidP="00000000" w:rsidRDefault="00000000" w:rsidRPr="00000000" w14:paraId="0000007B">
      <w:pPr>
        <w:widowControl w:val="0"/>
        <w:jc w:val="both"/>
        <w:rPr>
          <w:rFonts w:ascii="Arial" w:cs="Arial" w:eastAsia="Arial" w:hAnsi="Arial"/>
        </w:rPr>
      </w:pPr>
      <w:r w:rsidDel="00000000" w:rsidR="00000000" w:rsidRPr="00000000">
        <w:rPr>
          <w:rtl w:val="0"/>
        </w:rPr>
      </w:r>
    </w:p>
    <w:p w:rsidR="00000000" w:rsidDel="00000000" w:rsidP="00000000" w:rsidRDefault="00000000" w:rsidRPr="00000000" w14:paraId="0000007C">
      <w:pPr>
        <w:widowControl w:val="0"/>
        <w:jc w:val="both"/>
        <w:rPr>
          <w:rFonts w:ascii="Arial" w:cs="Arial" w:eastAsia="Arial" w:hAnsi="Arial"/>
        </w:rPr>
      </w:pPr>
      <w:r w:rsidDel="00000000" w:rsidR="00000000" w:rsidRPr="00000000">
        <w:rPr>
          <w:rFonts w:ascii="Arial" w:cs="Arial" w:eastAsia="Arial" w:hAnsi="Arial"/>
          <w:rtl w:val="0"/>
        </w:rPr>
        <w:t xml:space="preserve">Prompt 2: </w:t>
      </w:r>
      <w:r w:rsidDel="00000000" w:rsidR="00000000" w:rsidRPr="00000000">
        <w:rPr>
          <w:rFonts w:ascii="Arial" w:cs="Arial" w:eastAsia="Arial" w:hAnsi="Arial"/>
          <w:rtl w:val="0"/>
        </w:rPr>
        <w:t xml:space="preserve">Eres un reconocido escritor y chef de una revista digital dedicada a escribir divulgación sobre nuevas técnicas culinarias. Realiza un artículo sobre las nuevas formas de realizar cocina gourmet mexicana entre 750 y 1200 caracteres.</w:t>
      </w:r>
    </w:p>
    <w:p w:rsidR="00000000" w:rsidDel="00000000" w:rsidP="00000000" w:rsidRDefault="00000000" w:rsidRPr="00000000" w14:paraId="0000007D">
      <w:pPr>
        <w:widowControl w:val="0"/>
        <w:jc w:val="both"/>
        <w:rPr>
          <w:rFonts w:ascii="Arial" w:cs="Arial" w:eastAsia="Arial" w:hAnsi="Arial"/>
        </w:rPr>
      </w:pPr>
      <w:r w:rsidDel="00000000" w:rsidR="00000000" w:rsidRPr="00000000">
        <w:rPr>
          <w:rtl w:val="0"/>
        </w:rPr>
      </w:r>
    </w:p>
    <w:p w:rsidR="00000000" w:rsidDel="00000000" w:rsidP="00000000" w:rsidRDefault="00000000" w:rsidRPr="00000000" w14:paraId="0000007E">
      <w:pPr>
        <w:widowControl w:val="0"/>
        <w:jc w:val="both"/>
        <w:rPr>
          <w:rFonts w:ascii="Arial" w:cs="Arial" w:eastAsia="Arial" w:hAnsi="Arial"/>
        </w:rPr>
      </w:pPr>
      <w:r w:rsidDel="00000000" w:rsidR="00000000" w:rsidRPr="00000000">
        <w:rPr>
          <w:rFonts w:ascii="Arial" w:cs="Arial" w:eastAsia="Arial" w:hAnsi="Arial"/>
          <w:rtl w:val="0"/>
        </w:rPr>
        <w:t xml:space="preserve">Prompt 3: </w:t>
      </w:r>
      <w:r w:rsidDel="00000000" w:rsidR="00000000" w:rsidRPr="00000000">
        <w:rPr>
          <w:rFonts w:ascii="Arial" w:cs="Arial" w:eastAsia="Arial" w:hAnsi="Arial"/>
          <w:rtl w:val="0"/>
        </w:rPr>
        <w:t xml:space="preserve">Eres un escritor para una revista dedicada a amas de casa, eres experto en cocina mexicana moderna y quieres divulgar como las nuevas técnicas culinarias se pueden adaptar a la cocina tradicional mexicana dando como resultado platillos innovadores y deliciosos. Escribe un artículo para una revista en 1500 caracteres</w:t>
      </w:r>
    </w:p>
    <w:p w:rsidR="00000000" w:rsidDel="00000000" w:rsidP="00000000" w:rsidRDefault="00000000" w:rsidRPr="00000000" w14:paraId="0000007F">
      <w:pPr>
        <w:widowControl w:val="0"/>
        <w:jc w:val="both"/>
        <w:rPr>
          <w:rFonts w:ascii="Arial" w:cs="Arial" w:eastAsia="Arial" w:hAnsi="Arial"/>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80">
      <w:pPr>
        <w:widowControl w:val="0"/>
        <w:jc w:val="both"/>
        <w:rPr>
          <w:rFonts w:ascii="Arial" w:cs="Arial" w:eastAsia="Arial" w:hAnsi="Arial"/>
          <w:sz w:val="36"/>
          <w:szCs w:val="36"/>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t xml:space="preserve">Resultado prompt 3 escogido:</w:t>
      </w:r>
    </w:p>
    <w:p w:rsidR="00000000" w:rsidDel="00000000" w:rsidP="00000000" w:rsidRDefault="00000000" w:rsidRPr="00000000" w14:paraId="00000082">
      <w:pPr>
        <w:widowControl w:val="0"/>
        <w:spacing w:after="80" w:before="360" w:line="276" w:lineRule="auto"/>
        <w:jc w:val="both"/>
        <w:rPr>
          <w:rFonts w:ascii="Arial" w:cs="Arial" w:eastAsia="Arial" w:hAnsi="Arial"/>
          <w:b w:val="1"/>
        </w:rPr>
      </w:pPr>
      <w:r w:rsidDel="00000000" w:rsidR="00000000" w:rsidRPr="00000000">
        <w:rPr>
          <w:rFonts w:ascii="Arial" w:cs="Arial" w:eastAsia="Arial" w:hAnsi="Arial"/>
          <w:b w:val="1"/>
          <w:rtl w:val="0"/>
        </w:rPr>
        <w:t xml:space="preserve">Innovación en la Cocina Tradicional Mexicana: Modernizando Sabores de Siempre</w:t>
      </w:r>
    </w:p>
    <w:p w:rsidR="00000000" w:rsidDel="00000000" w:rsidP="00000000" w:rsidRDefault="00000000" w:rsidRPr="00000000" w14:paraId="00000083">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La cocina mexicana tradicional, rica en sabores y técnicas ancestrales, es un tesoro culinario que merece ser preservado y celebrado. Sin embargo, en el mundo gastronómico actual, la innovación es clave para mantener viva esta herencia. La fusión de técnicas modernas con recetas tradicionales puede resultar en platillos sorprendentes, sin perder la esencia que los hace únicos.</w:t>
      </w:r>
    </w:p>
    <w:p w:rsidR="00000000" w:rsidDel="00000000" w:rsidP="00000000" w:rsidRDefault="00000000" w:rsidRPr="00000000" w14:paraId="00000084">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Un ejemplo de esta sinergia es la incorporación de la cocina al vacío (sous-vide). Este método, que consiste en cocinar alimentos en bolsas herméticas a bajas temperaturas durante largos periodos, permite obtener texturas perfectas y potenciar los sabores. Imaginemos un mole negro oaxaqueño, cuya carne se cocina al vacío, resultando en una textura jugosa y uniforme que se deshace en la boca, mientras se preservan todos los matices del mole.</w:t>
      </w:r>
    </w:p>
    <w:p w:rsidR="00000000" w:rsidDel="00000000" w:rsidP="00000000" w:rsidRDefault="00000000" w:rsidRPr="00000000" w14:paraId="00000085">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Otra técnica revolucionaria es la esferificación, propia de la cocina molecular, que puede dar un giro inesperado a nuestras salsas y aderezos. ¿Te imaginas unos chiles en nogada donde la nogada se presenta en pequeñas esferas que explotan de sabor al morderlas? Esta técnica no solo sorprende visualmente, sino que transforma la experiencia gastronómica en algo completamente nuevo.</w:t>
      </w:r>
    </w:p>
    <w:p w:rsidR="00000000" w:rsidDel="00000000" w:rsidP="00000000" w:rsidRDefault="00000000" w:rsidRPr="00000000" w14:paraId="00000086">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Además, el uso de herramientas como el sifón de cocina para crear espumas ligeras y aireadas añade un elemento de sofisticación a platos tradicionales. Una espuma de frijol negro sobre un tamal de elote no solo es estéticamente atractiva, sino que también permite disfrutar del sabor del frijol de una manera más ligera y refrescante.</w:t>
      </w:r>
    </w:p>
    <w:p w:rsidR="00000000" w:rsidDel="00000000" w:rsidP="00000000" w:rsidRDefault="00000000" w:rsidRPr="00000000" w14:paraId="00000087">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La cocina mexicana moderna no busca reemplazar lo tradicional, sino enriquecerlo. Al adoptar técnicas contemporáneas, podemos reinterpretar nuestros platillos más queridos, creando nuevas experiencias culinarias que honran nuestras raíces. La creatividad en la cocina es infinita, y la clave está en encontrar el equilibrio perfecto entre la tradición y la innovación. ¡Atrévete a experimentar y sorprender a tu familia con estas deliciosas fusiones!</w:t>
      </w:r>
    </w:p>
    <w:p w:rsidR="00000000" w:rsidDel="00000000" w:rsidP="00000000" w:rsidRDefault="00000000" w:rsidRPr="00000000" w14:paraId="00000088">
      <w:pPr>
        <w:widowControl w:val="0"/>
        <w:ind w:left="0" w:firstLine="0"/>
        <w:jc w:val="both"/>
        <w:rPr>
          <w:rFonts w:ascii="Arial" w:cs="Arial" w:eastAsia="Arial" w:hAnsi="Arial"/>
          <w:sz w:val="38"/>
          <w:szCs w:val="38"/>
        </w:rPr>
      </w:pPr>
      <w:r w:rsidDel="00000000" w:rsidR="00000000" w:rsidRPr="00000000">
        <w:br w:type="page"/>
      </w:r>
      <w:r w:rsidDel="00000000" w:rsidR="00000000" w:rsidRPr="00000000">
        <w:rPr>
          <w:rtl w:val="0"/>
        </w:rPr>
      </w:r>
    </w:p>
    <w:p w:rsidR="00000000" w:rsidDel="00000000" w:rsidP="00000000" w:rsidRDefault="00000000" w:rsidRPr="00000000" w14:paraId="00000089">
      <w:pPr>
        <w:widowControl w:val="0"/>
        <w:ind w:left="0" w:firstLine="0"/>
        <w:jc w:val="both"/>
        <w:rPr>
          <w:rFonts w:ascii="Arial" w:cs="Arial" w:eastAsia="Arial" w:hAnsi="Arial"/>
          <w:sz w:val="38"/>
          <w:szCs w:val="38"/>
        </w:rPr>
      </w:pPr>
      <w:r w:rsidDel="00000000" w:rsidR="00000000" w:rsidRPr="00000000">
        <w:rPr>
          <w:rtl w:val="0"/>
        </w:rPr>
      </w:r>
    </w:p>
    <w:p w:rsidR="00000000" w:rsidDel="00000000" w:rsidP="00000000" w:rsidRDefault="00000000" w:rsidRPr="00000000" w14:paraId="0000008A">
      <w:pPr>
        <w:widowControl w:val="0"/>
        <w:ind w:left="0" w:firstLine="0"/>
        <w:jc w:val="both"/>
        <w:rPr>
          <w:rFonts w:ascii="Arial" w:cs="Arial" w:eastAsia="Arial" w:hAnsi="Arial"/>
        </w:rPr>
      </w:pPr>
      <w:r w:rsidDel="00000000" w:rsidR="00000000" w:rsidRPr="00000000">
        <w:rPr>
          <w:rFonts w:ascii="Arial" w:cs="Arial" w:eastAsia="Arial" w:hAnsi="Arial"/>
          <w:rtl w:val="0"/>
        </w:rPr>
        <w:t xml:space="preserve">Revisión prompt 3: </w:t>
      </w:r>
      <w:r w:rsidDel="00000000" w:rsidR="00000000" w:rsidRPr="00000000">
        <w:rPr>
          <w:rFonts w:ascii="Arial" w:cs="Arial" w:eastAsia="Arial" w:hAnsi="Arial"/>
          <w:rtl w:val="0"/>
        </w:rPr>
        <w:t xml:space="preserve">Eres un escritor para una revista dedicada a amas de casa, eres experto en cocina mexicana moderna y quieres divulgar como las nuevas técnicas culinarias se pueden adaptar a la cocina tradicional mexicana dando como resultado platillos innovadores y deliciosos. Escribe un artículo para una revista en 1500 caracteres utilizando un lenguaje sencillo para todas las edades.</w:t>
      </w:r>
    </w:p>
    <w:p w:rsidR="00000000" w:rsidDel="00000000" w:rsidP="00000000" w:rsidRDefault="00000000" w:rsidRPr="00000000" w14:paraId="0000008B">
      <w:pPr>
        <w:widowControl w:val="0"/>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8C">
      <w:pPr>
        <w:widowControl w:val="0"/>
        <w:ind w:left="0" w:firstLine="0"/>
        <w:jc w:val="both"/>
        <w:rPr>
          <w:rFonts w:ascii="Arial" w:cs="Arial" w:eastAsia="Arial" w:hAnsi="Arial"/>
        </w:rPr>
      </w:pPr>
      <w:r w:rsidDel="00000000" w:rsidR="00000000" w:rsidRPr="00000000">
        <w:rPr>
          <w:rFonts w:ascii="Arial" w:cs="Arial" w:eastAsia="Arial" w:hAnsi="Arial"/>
          <w:rtl w:val="0"/>
        </w:rPr>
        <w:t xml:space="preserve">Resultado revisión prompt 3:</w:t>
      </w:r>
    </w:p>
    <w:p w:rsidR="00000000" w:rsidDel="00000000" w:rsidP="00000000" w:rsidRDefault="00000000" w:rsidRPr="00000000" w14:paraId="0000008D">
      <w:pPr>
        <w:widowControl w:val="0"/>
        <w:spacing w:after="240" w:before="240" w:line="276" w:lineRule="auto"/>
        <w:jc w:val="both"/>
        <w:rPr>
          <w:rFonts w:ascii="Arial" w:cs="Arial" w:eastAsia="Arial" w:hAnsi="Arial"/>
          <w:b w:val="1"/>
        </w:rPr>
      </w:pPr>
      <w:r w:rsidDel="00000000" w:rsidR="00000000" w:rsidRPr="00000000">
        <w:rPr>
          <w:rFonts w:ascii="Arial" w:cs="Arial" w:eastAsia="Arial" w:hAnsi="Arial"/>
          <w:b w:val="1"/>
          <w:rtl w:val="0"/>
        </w:rPr>
        <w:t xml:space="preserve">¡Descubre la Cocina Mexicana Moderna!</w:t>
      </w:r>
    </w:p>
    <w:p w:rsidR="00000000" w:rsidDel="00000000" w:rsidP="00000000" w:rsidRDefault="00000000" w:rsidRPr="00000000" w14:paraId="0000008E">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Queridas lectoras, la cocina mexicana está llena de sabores, colores y tradiciones que han pasado de generación en generación. Hoy quiero compartir con ustedes cómo las nuevas técnicas culinarias pueden elevar estos platillos tradicionales a un nivel innovador y delicioso, sin perder su esencia.</w:t>
      </w:r>
    </w:p>
    <w:p w:rsidR="00000000" w:rsidDel="00000000" w:rsidP="00000000" w:rsidRDefault="00000000" w:rsidRPr="00000000" w14:paraId="0000008F">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Imagina un mole poblano, ese delicioso platillo que nos encanta, pero con una presentación digna de un restaurante de alta cocina. Con técnicas modernas como la esferificación, podemos crear pequeñas esferas de mole que explotan en tu boca, liberando su sabor de una manera sorprendente. ¡Un toque vanguardista que sorprenderá a tus invitados!</w:t>
      </w:r>
    </w:p>
    <w:p w:rsidR="00000000" w:rsidDel="00000000" w:rsidP="00000000" w:rsidRDefault="00000000" w:rsidRPr="00000000" w14:paraId="00000090">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Otro ejemplo es el uso de la técnica de cocción al vacío, conocida como sous-vide. Con esta técnica, podemos cocinar un suculento filete de res a baja temperatura durante varias horas, logrando una textura tierna y jugosa. Acompañado de una salsa de chiles secos y especias, tendrás un platillo que combina lo mejor de la tradición con la modernidad.</w:t>
      </w:r>
    </w:p>
    <w:p w:rsidR="00000000" w:rsidDel="00000000" w:rsidP="00000000" w:rsidRDefault="00000000" w:rsidRPr="00000000" w14:paraId="00000091">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¿Y qué tal si transformamos nuestros amados tamales? Utilizando la técnica de espumas, podemos crear una versión ligera y esponjosa del tamal, manteniendo el sabor auténtico pero con una textura diferente y más suave. Este tipo de innovaciones no solo hacen los platillos más atractivos, sino que también pueden ser más saludables y fáciles de digerir.</w:t>
      </w:r>
    </w:p>
    <w:p w:rsidR="00000000" w:rsidDel="00000000" w:rsidP="00000000" w:rsidRDefault="00000000" w:rsidRPr="00000000" w14:paraId="00000092">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No podemos olvidar los postres. La cocina moderna nos permite jugar con las texturas y las temperaturas. Un clásico flan de cajeta puede transformarse en una experiencia única al agregarle un toque de nitrógeno líquido, creando una capa crujiente y fría que contrasta maravillosamente con la cremosidad del flan.</w:t>
      </w:r>
    </w:p>
    <w:p w:rsidR="00000000" w:rsidDel="00000000" w:rsidP="00000000" w:rsidRDefault="00000000" w:rsidRPr="00000000" w14:paraId="00000093">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Queridas amigas, la cocina está en constante evolución y nos ofrece un sinfín de posibilidades para innovar sin dejar de lado nuestras raíces. Atrévanse a experimentar en la cocina y a sorprender a sus seres queridos con estas técnicas modernas aplicadas a nuestros platillos tradicionales. ¡Buen provecho!</w:t>
      </w:r>
    </w:p>
    <w:p w:rsidR="00000000" w:rsidDel="00000000" w:rsidP="00000000" w:rsidRDefault="00000000" w:rsidRPr="00000000" w14:paraId="00000094">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Markdown 1</w:t>
      </w:r>
    </w:p>
    <w:p w:rsidR="00000000" w:rsidDel="00000000" w:rsidP="00000000" w:rsidRDefault="00000000" w:rsidRPr="00000000" w14:paraId="00000095">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 ¡Vive la Tradición con un Twist Moderno! 🌮✨</w:t>
      </w:r>
    </w:p>
    <w:p w:rsidR="00000000" w:rsidDel="00000000" w:rsidP="00000000" w:rsidRDefault="00000000" w:rsidRPr="00000000" w14:paraId="00000096">
      <w:pPr>
        <w:widowControl w:val="0"/>
        <w:spacing w:after="240" w:before="24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7">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¿List@ para un viaje culinario épico? 🍽️ Únete al evento gastronómico más cool de la ciudad y saborea la magia de la comida tradicional mexicana fusionada con técnicas modernas. 🌶️👨‍🍳 Prueba platillos únicos, participa en talleres divertidos y eleva tu amor por la gastronomía. 🎉 ¡No te lo pierdas, te esperamos con los mejores sabores y buena onda! 🇲🇽❤️ </w:t>
      </w:r>
    </w:p>
    <w:p w:rsidR="00000000" w:rsidDel="00000000" w:rsidP="00000000" w:rsidRDefault="00000000" w:rsidRPr="00000000" w14:paraId="00000098">
      <w:pPr>
        <w:widowControl w:val="0"/>
        <w:spacing w:after="240" w:before="24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9">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#ComidaMexicana #GastroFeria #SaborTradicional</w:t>
      </w:r>
    </w:p>
    <w:p w:rsidR="00000000" w:rsidDel="00000000" w:rsidP="00000000" w:rsidRDefault="00000000" w:rsidRPr="00000000" w14:paraId="0000009A">
      <w:pPr>
        <w:widowControl w:val="0"/>
        <w:spacing w:after="240" w:before="24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B">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Markdown 2 </w:t>
      </w:r>
    </w:p>
    <w:p w:rsidR="00000000" w:rsidDel="00000000" w:rsidP="00000000" w:rsidRDefault="00000000" w:rsidRPr="00000000" w14:paraId="0000009C">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 ¡Descubre la Cocina Mexicana Moderna!</w:t>
      </w:r>
    </w:p>
    <w:p w:rsidR="00000000" w:rsidDel="00000000" w:rsidP="00000000" w:rsidRDefault="00000000" w:rsidRPr="00000000" w14:paraId="0000009D">
      <w:pPr>
        <w:widowControl w:val="0"/>
        <w:spacing w:after="240" w:before="24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E">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Queridas lectoras, la cocina mexicana está llena de sabores, colores y tradiciones que han pasado de generación en generación. Hoy quiero compartir con ustedes cómo las nuevas técnicas culinarias pueden elevar estos platillos tradicionales a un nivel innovador y delicioso, sin perder su esencia.</w:t>
      </w:r>
    </w:p>
    <w:p w:rsidR="00000000" w:rsidDel="00000000" w:rsidP="00000000" w:rsidRDefault="00000000" w:rsidRPr="00000000" w14:paraId="0000009F">
      <w:pPr>
        <w:widowControl w:val="0"/>
        <w:spacing w:after="240" w:before="24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0">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Imagina un mole poblano, ese delicioso platillo que nos encanta, pero con una presentación digna de un restaurante de alta cocina. Con técnicas modernas como la esferificación, podemos crear pequeñas esferas de mole que explotan en tu boca, liberando su sabor de una manera sorprendente. ¡Un toque vanguardista que sorprenderá a tus invitados!</w:t>
      </w:r>
    </w:p>
    <w:p w:rsidR="00000000" w:rsidDel="00000000" w:rsidP="00000000" w:rsidRDefault="00000000" w:rsidRPr="00000000" w14:paraId="000000A1">
      <w:pPr>
        <w:widowControl w:val="0"/>
        <w:spacing w:after="240" w:before="24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2">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Otro ejemplo es el uso de la técnica de cocción al vacío, conocida como sous-vide. Con esta técnica, podemos cocinar un suculento filete de res a baja temperatura durante varias horas, logrando una textura tierna y jugosa. Acompañado de una salsa de chiles secos y especias, tendrás un platillo que combina lo mejor de la tradición con la modernidad.</w:t>
      </w:r>
    </w:p>
    <w:p w:rsidR="00000000" w:rsidDel="00000000" w:rsidP="00000000" w:rsidRDefault="00000000" w:rsidRPr="00000000" w14:paraId="000000A3">
      <w:pPr>
        <w:widowControl w:val="0"/>
        <w:spacing w:after="240" w:before="24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4">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¿Y qué tal si transformamos nuestros amados tamales? Utilizando la técnica de espumas, podemos crear una versión ligera y esponjosa del tamal, manteniendo el sabor auténtico pero con una textura diferente y más suave. Este tipo de innovaciones no solo hacen los platillos más atractivos, sino que también pueden ser más saludables y fáciles de digerir.</w:t>
      </w:r>
    </w:p>
    <w:p w:rsidR="00000000" w:rsidDel="00000000" w:rsidP="00000000" w:rsidRDefault="00000000" w:rsidRPr="00000000" w14:paraId="000000A5">
      <w:pPr>
        <w:widowControl w:val="0"/>
        <w:spacing w:after="240" w:before="24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6">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No podemos olvidar los postres. La cocina moderna nos permite jugar con las texturas y las temperaturas. Un clásico flan de cajeta puede transformarse en una experiencia única al agregarle un toque de nitrógeno líquido, creando una capa crujiente y fría que contrasta maravillosamente con la cremosidad del flan.</w:t>
      </w:r>
    </w:p>
    <w:p w:rsidR="00000000" w:rsidDel="00000000" w:rsidP="00000000" w:rsidRDefault="00000000" w:rsidRPr="00000000" w14:paraId="000000A7">
      <w:pPr>
        <w:widowControl w:val="0"/>
        <w:spacing w:after="240" w:before="24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8">
      <w:pPr>
        <w:widowControl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Queridas amigas, la cocina está en constante evolución y nos ofrece un sinfín de posibilidades para innovar sin dejar de lado nuestras raíces. Atrévanse a experimentar en la cocina y a sorprender a sus seres queridos con estas técnicas modernas aplicadas a nuestros platillos tradicionales. ¡Buen provecho!</w:t>
      </w:r>
    </w:p>
    <w:p w:rsidR="00000000" w:rsidDel="00000000" w:rsidP="00000000" w:rsidRDefault="00000000" w:rsidRPr="00000000" w14:paraId="000000A9">
      <w:pPr>
        <w:widowControl w:val="0"/>
        <w:spacing w:after="240" w:before="24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A">
      <w:pPr>
        <w:widowControl w:val="0"/>
        <w:spacing w:after="240" w:before="240" w:line="276" w:lineRule="auto"/>
        <w:jc w:val="both"/>
        <w:rPr>
          <w:rFonts w:ascii="Arial" w:cs="Arial" w:eastAsia="Arial" w:hAnsi="Arial"/>
        </w:rPr>
      </w:pPr>
      <w:r w:rsidDel="00000000" w:rsidR="00000000" w:rsidRPr="00000000">
        <w:rPr>
          <w:rtl w:val="0"/>
        </w:rPr>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Aptos"/>
  <w:font w:name="Play">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ptos" w:cs="Aptos" w:eastAsia="Aptos" w:hAnsi="Aptos"/>
        <w:sz w:val="24"/>
        <w:szCs w:val="24"/>
        <w:lang w:val="en-MX"/>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BB30B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BB30B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BB30B9"/>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BB30B9"/>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BB30B9"/>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BB30B9"/>
    <w:pPr>
      <w:keepNext w:val="1"/>
      <w:keepLines w:val="1"/>
      <w:spacing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BB30B9"/>
    <w:pPr>
      <w:keepNext w:val="1"/>
      <w:keepLines w:val="1"/>
      <w:spacing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BB30B9"/>
    <w:pPr>
      <w:keepNext w:val="1"/>
      <w:keepLines w:val="1"/>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BB30B9"/>
    <w:pPr>
      <w:keepNext w:val="1"/>
      <w:keepLines w:val="1"/>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B30B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BB30B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BB30B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BB30B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BB30B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BB30B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BB30B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BB30B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BB30B9"/>
    <w:rPr>
      <w:rFonts w:cstheme="majorBidi" w:eastAsiaTheme="majorEastAsia"/>
      <w:color w:val="272727" w:themeColor="text1" w:themeTint="0000D8"/>
    </w:rPr>
  </w:style>
  <w:style w:type="paragraph" w:styleId="Title">
    <w:name w:val="Title"/>
    <w:basedOn w:val="Normal"/>
    <w:next w:val="Normal"/>
    <w:link w:val="TitleChar"/>
    <w:uiPriority w:val="10"/>
    <w:qFormat w:val="1"/>
    <w:rsid w:val="00BB30B9"/>
    <w:pPr>
      <w:spacing w:after="80"/>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BB30B9"/>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BB30B9"/>
    <w:pPr>
      <w:numPr>
        <w:ilvl w:val="1"/>
      </w:numPr>
      <w:spacing w:after="160"/>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BB30B9"/>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BB30B9"/>
    <w:pPr>
      <w:spacing w:after="160" w:before="160"/>
      <w:jc w:val="center"/>
    </w:pPr>
    <w:rPr>
      <w:i w:val="1"/>
      <w:iCs w:val="1"/>
      <w:color w:val="404040" w:themeColor="text1" w:themeTint="0000BF"/>
    </w:rPr>
  </w:style>
  <w:style w:type="character" w:styleId="QuoteChar" w:customStyle="1">
    <w:name w:val="Quote Char"/>
    <w:basedOn w:val="DefaultParagraphFont"/>
    <w:link w:val="Quote"/>
    <w:uiPriority w:val="29"/>
    <w:rsid w:val="00BB30B9"/>
    <w:rPr>
      <w:i w:val="1"/>
      <w:iCs w:val="1"/>
      <w:color w:val="404040" w:themeColor="text1" w:themeTint="0000BF"/>
    </w:rPr>
  </w:style>
  <w:style w:type="paragraph" w:styleId="ListParagraph">
    <w:name w:val="List Paragraph"/>
    <w:basedOn w:val="Normal"/>
    <w:uiPriority w:val="34"/>
    <w:qFormat w:val="1"/>
    <w:rsid w:val="00BB30B9"/>
    <w:pPr>
      <w:ind w:left="720"/>
      <w:contextualSpacing w:val="1"/>
    </w:pPr>
  </w:style>
  <w:style w:type="character" w:styleId="IntenseEmphasis">
    <w:name w:val="Intense Emphasis"/>
    <w:basedOn w:val="DefaultParagraphFont"/>
    <w:uiPriority w:val="21"/>
    <w:qFormat w:val="1"/>
    <w:rsid w:val="00BB30B9"/>
    <w:rPr>
      <w:i w:val="1"/>
      <w:iCs w:val="1"/>
      <w:color w:val="0f4761" w:themeColor="accent1" w:themeShade="0000BF"/>
    </w:rPr>
  </w:style>
  <w:style w:type="paragraph" w:styleId="IntenseQuote">
    <w:name w:val="Intense Quote"/>
    <w:basedOn w:val="Normal"/>
    <w:next w:val="Normal"/>
    <w:link w:val="IntenseQuoteChar"/>
    <w:uiPriority w:val="30"/>
    <w:qFormat w:val="1"/>
    <w:rsid w:val="00BB30B9"/>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BB30B9"/>
    <w:rPr>
      <w:i w:val="1"/>
      <w:iCs w:val="1"/>
      <w:color w:val="0f4761" w:themeColor="accent1" w:themeShade="0000BF"/>
    </w:rPr>
  </w:style>
  <w:style w:type="character" w:styleId="IntenseReference">
    <w:name w:val="Intense Reference"/>
    <w:basedOn w:val="DefaultParagraphFont"/>
    <w:uiPriority w:val="32"/>
    <w:qFormat w:val="1"/>
    <w:rsid w:val="00BB30B9"/>
    <w:rPr>
      <w:b w:val="1"/>
      <w:bCs w:val="1"/>
      <w:smallCaps w:val="1"/>
      <w:color w:val="0f4761" w:themeColor="accent1" w:themeShade="0000BF"/>
      <w:spacing w:val="5"/>
    </w:rPr>
  </w:style>
  <w:style w:type="table" w:styleId="TableGrid">
    <w:name w:val="Table Grid"/>
    <w:basedOn w:val="TableNormal"/>
    <w:uiPriority w:val="39"/>
    <w:rsid w:val="00BB30B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spacing w:after="160" w:lineRule="auto"/>
    </w:pPr>
    <w:rPr>
      <w:color w:val="595959"/>
      <w:sz w:val="28"/>
      <w:szCs w:val="2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m5OjKCZ5QHJHoV6e8/13a/Ls9g==">CgMxLjA4AHIhMVRCdzlfMk1rUG1oenBpMDBKaHd4MmU1MU1SWlpPQklY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2024-07-13T18:28:00Z</dcterms:created>
  <dc:creator>Jaime Rodriguez Martinez</dc:creator>
</cp:coreProperties>
</file>